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5" w:rsidRDefault="00C736D5">
      <w:pPr>
        <w:rPr>
          <w:rFonts w:ascii="Tahoma" w:hAnsi="Tahoma" w:cs="Tahoma"/>
          <w:sz w:val="22"/>
        </w:rPr>
      </w:pPr>
      <w:r>
        <w:rPr>
          <w:rFonts w:ascii="Arial Narrow" w:hAnsi="Arial Narrow"/>
          <w:b/>
          <w:color w:val="C00000"/>
          <w:sz w:val="36"/>
          <w:szCs w:val="36"/>
        </w:rPr>
        <w:t xml:space="preserve">61.01 </w:t>
      </w:r>
      <w:r w:rsidR="00D432B8">
        <w:rPr>
          <w:rFonts w:ascii="Arial Narrow" w:hAnsi="Arial Narrow"/>
          <w:b/>
          <w:color w:val="C00000"/>
          <w:sz w:val="36"/>
          <w:szCs w:val="36"/>
        </w:rPr>
        <w:t>–</w:t>
      </w:r>
      <w:r>
        <w:rPr>
          <w:rFonts w:ascii="Arial Narrow" w:hAnsi="Arial Narrow"/>
          <w:b/>
          <w:color w:val="C00000"/>
          <w:sz w:val="36"/>
          <w:szCs w:val="36"/>
        </w:rPr>
        <w:t xml:space="preserve"> Pædagogmedhjælpere</w:t>
      </w:r>
      <w:r w:rsidR="00D432B8">
        <w:rPr>
          <w:rFonts w:ascii="Arial Narrow" w:hAnsi="Arial Narrow"/>
          <w:b/>
          <w:color w:val="C00000"/>
          <w:sz w:val="36"/>
          <w:szCs w:val="36"/>
        </w:rPr>
        <w:t xml:space="preserve"> og pædagogiske </w:t>
      </w:r>
      <w:proofErr w:type="gramStart"/>
      <w:r w:rsidR="00D432B8">
        <w:rPr>
          <w:rFonts w:ascii="Arial Narrow" w:hAnsi="Arial Narrow"/>
          <w:b/>
          <w:color w:val="C00000"/>
          <w:sz w:val="36"/>
          <w:szCs w:val="36"/>
        </w:rPr>
        <w:t>assistenter</w:t>
      </w:r>
      <w:r w:rsidR="004518B4">
        <w:rPr>
          <w:rFonts w:ascii="Arial Narrow" w:hAnsi="Arial Narrow"/>
          <w:b/>
          <w:color w:val="C00000"/>
          <w:sz w:val="36"/>
          <w:szCs w:val="36"/>
        </w:rPr>
        <w:t xml:space="preserve">  for</w:t>
      </w:r>
      <w:proofErr w:type="gramEnd"/>
      <w:r w:rsidR="004518B4">
        <w:rPr>
          <w:rFonts w:ascii="Arial Narrow" w:hAnsi="Arial Narrow"/>
          <w:b/>
          <w:color w:val="C00000"/>
          <w:sz w:val="36"/>
          <w:szCs w:val="36"/>
        </w:rPr>
        <w:t xml:space="preserve">  året ________  (eks. 2019)</w:t>
      </w:r>
      <w:r w:rsidR="00581654">
        <w:rPr>
          <w:rFonts w:ascii="Arial Narrow" w:hAnsi="Arial Narrow"/>
          <w:b/>
          <w:color w:val="C00000"/>
          <w:sz w:val="36"/>
          <w:szCs w:val="36"/>
        </w:rPr>
        <w:br/>
      </w:r>
    </w:p>
    <w:tbl>
      <w:tblPr>
        <w:tblW w:w="146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4"/>
        <w:gridCol w:w="5011"/>
        <w:gridCol w:w="2138"/>
        <w:gridCol w:w="2340"/>
        <w:gridCol w:w="2409"/>
      </w:tblGrid>
      <w:tr w:rsidR="00AC09BA" w:rsidRPr="00776BC1" w:rsidTr="004518B4">
        <w:tc>
          <w:tcPr>
            <w:tcW w:w="7785" w:type="dxa"/>
            <w:gridSpan w:val="2"/>
            <w:vMerge w:val="restart"/>
            <w:shd w:val="clear" w:color="auto" w:fill="C0C0C0"/>
          </w:tcPr>
          <w:p w:rsidR="00CC5C24" w:rsidRDefault="004518B4" w:rsidP="00456DFD">
            <w:pPr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color w:val="0070C0"/>
                <w:sz w:val="32"/>
                <w:szCs w:val="32"/>
              </w:rPr>
              <w:t xml:space="preserve">* </w:t>
            </w:r>
            <w:r>
              <w:rPr>
                <w:rFonts w:ascii="Tahoma" w:hAnsi="Tahoma" w:cs="Tahoma"/>
                <w:color w:val="0070C0"/>
                <w:sz w:val="20"/>
                <w:szCs w:val="20"/>
              </w:rPr>
              <w:t>A) F</w:t>
            </w:r>
            <w:r w:rsidR="00CC5C24" w:rsidRPr="00CC5C24">
              <w:rPr>
                <w:rFonts w:ascii="Tahoma" w:hAnsi="Tahoma" w:cs="Tahoma"/>
                <w:color w:val="0070C0"/>
                <w:sz w:val="20"/>
                <w:szCs w:val="20"/>
              </w:rPr>
              <w:t>rem til 5</w:t>
            </w:r>
            <w:r>
              <w:rPr>
                <w:rFonts w:ascii="Tahoma" w:hAnsi="Tahoma" w:cs="Tahoma"/>
                <w:color w:val="0070C0"/>
                <w:sz w:val="20"/>
                <w:szCs w:val="20"/>
              </w:rPr>
              <w:t>5</w:t>
            </w:r>
            <w:r w:rsidR="00CC5C24" w:rsidRPr="00CC5C24">
              <w:rPr>
                <w:rFonts w:ascii="Tahoma" w:hAnsi="Tahoma" w:cs="Tahoma"/>
                <w:color w:val="0070C0"/>
                <w:sz w:val="20"/>
                <w:szCs w:val="20"/>
              </w:rPr>
              <w:t xml:space="preserve"> år kan du vælge mellem pensionsforhøjelse eller tilsvarende fritvalgstillæg.</w:t>
            </w:r>
            <w:r w:rsidR="00CC5C24">
              <w:rPr>
                <w:rFonts w:ascii="Tahoma" w:hAnsi="Tahoma" w:cs="Tahoma"/>
                <w:color w:val="0070C0"/>
                <w:sz w:val="20"/>
                <w:szCs w:val="20"/>
              </w:rPr>
              <w:t xml:space="preserve"> C)</w:t>
            </w:r>
            <w:r w:rsidR="00CC5C24" w:rsidRPr="00CC5C24">
              <w:rPr>
                <w:rFonts w:ascii="Tahoma" w:hAnsi="Tahoma" w:cs="Tahoma"/>
                <w:color w:val="0070C0"/>
                <w:sz w:val="20"/>
                <w:szCs w:val="20"/>
              </w:rPr>
              <w:t xml:space="preserve"> I det år du fylder 55 år kan du ikke længere vælge fritvalgstillæg. Herfra har du </w:t>
            </w:r>
            <w:proofErr w:type="spellStart"/>
            <w:r w:rsidR="00CC5C24" w:rsidRPr="00CC5C24">
              <w:rPr>
                <w:rFonts w:ascii="Tahoma" w:hAnsi="Tahoma" w:cs="Tahoma"/>
                <w:color w:val="0070C0"/>
                <w:sz w:val="20"/>
                <w:szCs w:val="20"/>
              </w:rPr>
              <w:t>fritvalg</w:t>
            </w:r>
            <w:proofErr w:type="spellEnd"/>
            <w:r w:rsidR="0038012A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CC5C24" w:rsidRPr="00CC5C24">
              <w:rPr>
                <w:rFonts w:ascii="Tahoma" w:hAnsi="Tahoma" w:cs="Tahoma"/>
                <w:color w:val="0070C0"/>
                <w:sz w:val="20"/>
                <w:szCs w:val="20"/>
              </w:rPr>
              <w:t>mellem pensionsforhøjelse eller 5 fridage, da ordningen følger kalenderåret</w:t>
            </w:r>
            <w:r>
              <w:rPr>
                <w:rFonts w:ascii="Tahoma" w:hAnsi="Tahoma" w:cs="Tahoma"/>
                <w:color w:val="0070C0"/>
                <w:sz w:val="20"/>
                <w:szCs w:val="20"/>
              </w:rPr>
              <w:t>. B) kan vælges uanset alder. Men kun et kryds pr. år</w:t>
            </w:r>
          </w:p>
          <w:p w:rsidR="00AC09BA" w:rsidRPr="005C4A1A" w:rsidRDefault="00AC09BA" w:rsidP="00456DFD">
            <w:pPr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5C4A1A">
              <w:rPr>
                <w:rFonts w:ascii="Tahoma" w:hAnsi="Tahoma" w:cs="Tahoma"/>
                <w:b/>
                <w:bCs/>
                <w:sz w:val="36"/>
                <w:szCs w:val="36"/>
              </w:rPr>
              <w:t>Personoplysninger:</w:t>
            </w:r>
          </w:p>
        </w:tc>
        <w:tc>
          <w:tcPr>
            <w:tcW w:w="2138" w:type="dxa"/>
            <w:shd w:val="clear" w:color="auto" w:fill="C0C0C0"/>
          </w:tcPr>
          <w:p w:rsidR="00AC09BA" w:rsidRPr="001A10F9" w:rsidRDefault="00AC09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A)</w:t>
            </w:r>
          </w:p>
          <w:p w:rsidR="00AC09BA" w:rsidRPr="001A10F9" w:rsidRDefault="00AC09BA" w:rsidP="00456D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Fritvalg</w:t>
            </w:r>
            <w:proofErr w:type="spellEnd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ønskes udbetalt som Fritvalgstillæg</w:t>
            </w:r>
          </w:p>
          <w:p w:rsidR="00005A70" w:rsidRPr="001A10F9" w:rsidRDefault="00005A70" w:rsidP="00456D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KUN for under 55 årige*</w:t>
            </w:r>
          </w:p>
          <w:p w:rsidR="00AC09BA" w:rsidRPr="001A10F9" w:rsidRDefault="00AC09BA" w:rsidP="00456DF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C0C0C0"/>
          </w:tcPr>
          <w:p w:rsidR="00AC09BA" w:rsidRPr="001A10F9" w:rsidRDefault="00AC09B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B)</w:t>
            </w:r>
          </w:p>
          <w:p w:rsidR="00AC09BA" w:rsidRPr="001A10F9" w:rsidRDefault="00AC09BA" w:rsidP="003A6CD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Fritvalg</w:t>
            </w:r>
            <w:proofErr w:type="spellEnd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ønskes som pensionsforhøjelse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C0C0C0"/>
          </w:tcPr>
          <w:p w:rsidR="00AC09BA" w:rsidRPr="001A10F9" w:rsidRDefault="00CC5C24" w:rsidP="004518B4">
            <w:pPr>
              <w:ind w:left="144" w:right="29" w:hanging="7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="00005A70"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  <w:p w:rsidR="00005A70" w:rsidRPr="001A10F9" w:rsidRDefault="00005A70" w:rsidP="004518B4">
            <w:pPr>
              <w:ind w:left="144" w:right="29" w:hanging="7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Fritvalt</w:t>
            </w:r>
            <w:proofErr w:type="spellEnd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ønskes som 5 </w:t>
            </w:r>
            <w:proofErr w:type="spellStart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Fritvalgs</w:t>
            </w:r>
            <w:proofErr w:type="spellEnd"/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fridage</w:t>
            </w:r>
          </w:p>
          <w:p w:rsidR="00005A70" w:rsidRPr="001A10F9" w:rsidRDefault="00005A70" w:rsidP="004518B4">
            <w:pPr>
              <w:ind w:left="144" w:right="29" w:hanging="7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10F9">
              <w:rPr>
                <w:rFonts w:ascii="Tahoma" w:hAnsi="Tahoma" w:cs="Tahoma"/>
                <w:b/>
                <w:bCs/>
                <w:sz w:val="20"/>
                <w:szCs w:val="20"/>
              </w:rPr>
              <w:t>KUN For +55 årige*</w:t>
            </w:r>
          </w:p>
        </w:tc>
      </w:tr>
      <w:tr w:rsidR="00AC09BA" w:rsidRPr="00776BC1" w:rsidTr="004518B4">
        <w:trPr>
          <w:trHeight w:val="77"/>
        </w:trPr>
        <w:tc>
          <w:tcPr>
            <w:tcW w:w="7785" w:type="dxa"/>
            <w:gridSpan w:val="2"/>
            <w:vMerge/>
            <w:shd w:val="clear" w:color="auto" w:fill="C0C0C0"/>
          </w:tcPr>
          <w:p w:rsidR="00AC09BA" w:rsidRPr="00776BC1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78" w:type="dxa"/>
            <w:gridSpan w:val="2"/>
            <w:shd w:val="clear" w:color="auto" w:fill="D9D9D9" w:themeFill="background1" w:themeFillShade="D9"/>
          </w:tcPr>
          <w:p w:rsidR="00AC09BA" w:rsidRPr="005C4A1A" w:rsidRDefault="004518B4" w:rsidP="0088590B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(sæt kryds i enten A, B eller C</w:t>
            </w:r>
            <w:r w:rsidR="00AC09BA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09BA" w:rsidRDefault="00AC09BA" w:rsidP="004518B4">
            <w:pPr>
              <w:ind w:left="144" w:hanging="73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AC09BA" w:rsidRPr="00776BC1" w:rsidTr="004518B4">
        <w:trPr>
          <w:trHeight w:val="77"/>
        </w:trPr>
        <w:tc>
          <w:tcPr>
            <w:tcW w:w="2774" w:type="dxa"/>
            <w:shd w:val="clear" w:color="auto" w:fill="C0C0C0"/>
          </w:tcPr>
          <w:p w:rsidR="00AC09BA" w:rsidRPr="00776BC1" w:rsidRDefault="00AC09BA" w:rsidP="00456D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Fornavn:</w:t>
            </w:r>
          </w:p>
        </w:tc>
        <w:tc>
          <w:tcPr>
            <w:tcW w:w="5011" w:type="dxa"/>
            <w:shd w:val="clear" w:color="auto" w:fill="C0C0C0"/>
          </w:tcPr>
          <w:p w:rsidR="00AC09BA" w:rsidRPr="00776BC1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8" w:type="dxa"/>
            <w:vMerge w:val="restart"/>
          </w:tcPr>
          <w:p w:rsidR="00AC09BA" w:rsidRPr="00776BC1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AC09BA" w:rsidRPr="00776BC1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9BA" w:rsidRPr="00776BC1" w:rsidRDefault="00AC09BA" w:rsidP="004518B4">
            <w:pPr>
              <w:ind w:left="144" w:hanging="73"/>
              <w:rPr>
                <w:rFonts w:ascii="Tahoma" w:hAnsi="Tahoma" w:cs="Tahoma"/>
              </w:rPr>
            </w:pPr>
          </w:p>
        </w:tc>
      </w:tr>
      <w:tr w:rsidR="00AC09BA" w:rsidRPr="00776BC1" w:rsidTr="004518B4">
        <w:trPr>
          <w:trHeight w:val="77"/>
        </w:trPr>
        <w:tc>
          <w:tcPr>
            <w:tcW w:w="2774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Efternavn:</w:t>
            </w:r>
          </w:p>
        </w:tc>
        <w:tc>
          <w:tcPr>
            <w:tcW w:w="5011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8" w:type="dxa"/>
            <w:vMerge/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9BA" w:rsidRDefault="00AC09BA" w:rsidP="004518B4">
            <w:pPr>
              <w:ind w:left="144" w:hanging="73"/>
              <w:rPr>
                <w:rFonts w:ascii="Tahoma" w:hAnsi="Tahoma" w:cs="Tahoma"/>
              </w:rPr>
            </w:pPr>
          </w:p>
        </w:tc>
      </w:tr>
      <w:tr w:rsidR="00AC09BA" w:rsidRPr="00776BC1" w:rsidTr="004518B4">
        <w:trPr>
          <w:trHeight w:val="77"/>
        </w:trPr>
        <w:tc>
          <w:tcPr>
            <w:tcW w:w="2774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Ansættelsessted:</w:t>
            </w:r>
          </w:p>
        </w:tc>
        <w:tc>
          <w:tcPr>
            <w:tcW w:w="5011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8" w:type="dxa"/>
            <w:vMerge/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9BA" w:rsidRDefault="00AC09BA" w:rsidP="004518B4">
            <w:pPr>
              <w:ind w:left="144" w:hanging="73"/>
              <w:rPr>
                <w:rFonts w:ascii="Tahoma" w:hAnsi="Tahoma" w:cs="Tahoma"/>
              </w:rPr>
            </w:pPr>
          </w:p>
        </w:tc>
      </w:tr>
      <w:tr w:rsidR="00AC09BA" w:rsidRPr="00776BC1" w:rsidTr="004518B4">
        <w:trPr>
          <w:trHeight w:val="77"/>
        </w:trPr>
        <w:tc>
          <w:tcPr>
            <w:tcW w:w="2774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Medarbejdernummer:</w:t>
            </w:r>
          </w:p>
        </w:tc>
        <w:tc>
          <w:tcPr>
            <w:tcW w:w="5011" w:type="dxa"/>
            <w:shd w:val="clear" w:color="auto" w:fill="C0C0C0"/>
          </w:tcPr>
          <w:p w:rsidR="00AC09BA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8" w:type="dxa"/>
            <w:vMerge/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AC09BA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9BA" w:rsidRDefault="00AC09BA" w:rsidP="004518B4">
            <w:pPr>
              <w:ind w:left="144" w:hanging="73"/>
              <w:rPr>
                <w:rFonts w:ascii="Tahoma" w:hAnsi="Tahoma" w:cs="Tahoma"/>
              </w:rPr>
            </w:pPr>
          </w:p>
        </w:tc>
      </w:tr>
      <w:tr w:rsidR="00AC09BA" w:rsidRPr="00776BC1" w:rsidTr="004518B4">
        <w:trPr>
          <w:trHeight w:val="77"/>
        </w:trPr>
        <w:tc>
          <w:tcPr>
            <w:tcW w:w="2774" w:type="dxa"/>
            <w:shd w:val="clear" w:color="auto" w:fill="C0C0C0"/>
          </w:tcPr>
          <w:p w:rsidR="00AC09BA" w:rsidRPr="00776BC1" w:rsidRDefault="00AC09BA" w:rsidP="00456DFD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CPR</w:t>
            </w:r>
            <w:proofErr w:type="gramStart"/>
            <w:r>
              <w:rPr>
                <w:rFonts w:ascii="Tahoma" w:hAnsi="Tahoma" w:cs="Tahoma"/>
                <w:b/>
                <w:bCs/>
              </w:rPr>
              <w:t>.NR</w:t>
            </w:r>
            <w:proofErr w:type="gramEnd"/>
            <w:r>
              <w:rPr>
                <w:rFonts w:ascii="Tahoma" w:hAnsi="Tahoma" w:cs="Tahoma"/>
                <w:b/>
                <w:bCs/>
              </w:rPr>
              <w:t>.:</w:t>
            </w:r>
          </w:p>
        </w:tc>
        <w:tc>
          <w:tcPr>
            <w:tcW w:w="5011" w:type="dxa"/>
            <w:shd w:val="clear" w:color="auto" w:fill="C0C0C0"/>
          </w:tcPr>
          <w:p w:rsidR="00AC09BA" w:rsidRPr="00776BC1" w:rsidRDefault="00AC09BA" w:rsidP="00456DF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8" w:type="dxa"/>
            <w:vMerge/>
          </w:tcPr>
          <w:p w:rsidR="00AC09BA" w:rsidRPr="00776BC1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AC09BA" w:rsidRPr="00776BC1" w:rsidRDefault="00AC09BA" w:rsidP="00456DFD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BA" w:rsidRPr="00776BC1" w:rsidRDefault="00AC09BA" w:rsidP="004518B4">
            <w:pPr>
              <w:ind w:left="144" w:hanging="73"/>
              <w:rPr>
                <w:rFonts w:ascii="Tahoma" w:hAnsi="Tahoma" w:cs="Tahoma"/>
              </w:rPr>
            </w:pPr>
          </w:p>
        </w:tc>
      </w:tr>
    </w:tbl>
    <w:p w:rsidR="001A10F9" w:rsidRDefault="001A10F9" w:rsidP="00456DFD">
      <w:pPr>
        <w:tabs>
          <w:tab w:val="left" w:pos="2579"/>
        </w:tabs>
        <w:rPr>
          <w:rFonts w:ascii="Tahoma" w:hAnsi="Tahoma" w:cs="Tahoma"/>
          <w:sz w:val="22"/>
        </w:rPr>
      </w:pPr>
    </w:p>
    <w:p w:rsidR="00CC5C24" w:rsidRPr="00CC5C24" w:rsidRDefault="00CC5C24" w:rsidP="00456DFD">
      <w:pPr>
        <w:tabs>
          <w:tab w:val="left" w:pos="2579"/>
        </w:tabs>
        <w:rPr>
          <w:rFonts w:ascii="Tahoma" w:hAnsi="Tahoma" w:cs="Tahoma"/>
          <w:color w:val="0070C0"/>
          <w:sz w:val="20"/>
          <w:szCs w:val="20"/>
        </w:rPr>
      </w:pPr>
      <w:r w:rsidRPr="00CC5C24">
        <w:rPr>
          <w:rFonts w:ascii="Tahoma" w:hAnsi="Tahoma" w:cs="Tahoma"/>
          <w:color w:val="0070C0"/>
          <w:sz w:val="20"/>
          <w:szCs w:val="20"/>
        </w:rPr>
        <w:t>OBS! Du kan ændre dit valg en gang om året inden det nye år indtræder</w:t>
      </w:r>
    </w:p>
    <w:p w:rsidR="0088590B" w:rsidRPr="0088590B" w:rsidRDefault="0088590B" w:rsidP="00456DFD">
      <w:pPr>
        <w:tabs>
          <w:tab w:val="left" w:pos="2579"/>
        </w:tabs>
        <w:rPr>
          <w:rFonts w:ascii="Tahoma" w:hAnsi="Tahoma" w:cs="Tahoma"/>
          <w:color w:val="C00000"/>
          <w:sz w:val="32"/>
          <w:szCs w:val="32"/>
        </w:rPr>
      </w:pPr>
      <w:r w:rsidRPr="0088590B">
        <w:rPr>
          <w:rFonts w:ascii="Tahoma" w:hAnsi="Tahoma" w:cs="Tahoma"/>
          <w:color w:val="C00000"/>
          <w:sz w:val="32"/>
          <w:szCs w:val="32"/>
        </w:rPr>
        <w:t xml:space="preserve">Skemaet </w:t>
      </w:r>
      <w:r w:rsidR="00CC5C24">
        <w:rPr>
          <w:rFonts w:ascii="Tahoma" w:hAnsi="Tahoma" w:cs="Tahoma"/>
          <w:color w:val="C00000"/>
          <w:sz w:val="32"/>
          <w:szCs w:val="32"/>
        </w:rPr>
        <w:t>sendes</w:t>
      </w:r>
      <w:r w:rsidRPr="0088590B">
        <w:rPr>
          <w:rFonts w:ascii="Tahoma" w:hAnsi="Tahoma" w:cs="Tahoma"/>
          <w:color w:val="C00000"/>
          <w:sz w:val="32"/>
          <w:szCs w:val="32"/>
        </w:rPr>
        <w:t xml:space="preserve"> til Lønteamet, gerne pr. mail på </w:t>
      </w:r>
      <w:hyperlink r:id="rId8" w:history="1">
        <w:r w:rsidRPr="00307676">
          <w:rPr>
            <w:rStyle w:val="Hyperlink"/>
            <w:rFonts w:ascii="Tahoma" w:hAnsi="Tahoma" w:cs="Tahoma"/>
            <w:sz w:val="32"/>
            <w:szCs w:val="32"/>
          </w:rPr>
          <w:t>7300@ishoj.dk</w:t>
        </w:r>
      </w:hyperlink>
      <w:r>
        <w:rPr>
          <w:rFonts w:ascii="Tahoma" w:hAnsi="Tahoma" w:cs="Tahoma"/>
          <w:color w:val="C00000"/>
          <w:sz w:val="32"/>
          <w:szCs w:val="32"/>
        </w:rPr>
        <w:t xml:space="preserve"> – SENEST </w:t>
      </w:r>
      <w:r w:rsidR="00CC5C24">
        <w:rPr>
          <w:rFonts w:ascii="Tahoma" w:hAnsi="Tahoma" w:cs="Tahoma"/>
          <w:color w:val="C00000"/>
          <w:sz w:val="32"/>
          <w:szCs w:val="32"/>
        </w:rPr>
        <w:t>20. december for det næstkommende år</w:t>
      </w:r>
    </w:p>
    <w:sectPr w:rsidR="0088590B" w:rsidRPr="0088590B" w:rsidSect="00CC5C24">
      <w:headerReference w:type="default" r:id="rId9"/>
      <w:pgSz w:w="16838" w:h="11906" w:orient="landscape"/>
      <w:pgMar w:top="720" w:right="720" w:bottom="720" w:left="720" w:header="1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7E" w:rsidRDefault="0023207E">
      <w:r>
        <w:separator/>
      </w:r>
    </w:p>
  </w:endnote>
  <w:endnote w:type="continuationSeparator" w:id="0">
    <w:p w:rsidR="0023207E" w:rsidRDefault="0023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7E" w:rsidRDefault="0023207E">
      <w:r>
        <w:separator/>
      </w:r>
    </w:p>
  </w:footnote>
  <w:footnote w:type="continuationSeparator" w:id="0">
    <w:p w:rsidR="0023207E" w:rsidRDefault="0023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7E" w:rsidRDefault="0023207E" w:rsidP="005C4A1A">
    <w:pPr>
      <w:pStyle w:val="Overskrift1"/>
      <w:ind w:left="5216" w:firstLine="1304"/>
      <w:jc w:val="center"/>
      <w:rPr>
        <w:rFonts w:ascii="Arial Narrow" w:hAnsi="Arial Narrow"/>
        <w:b/>
        <w:bCs/>
        <w:color w:val="C00000"/>
        <w:sz w:val="44"/>
        <w:szCs w:val="44"/>
      </w:rPr>
    </w:pPr>
    <w:r>
      <w:rPr>
        <w:rFonts w:ascii="Arial Narrow" w:hAnsi="Arial Narrow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8229600</wp:posOffset>
          </wp:positionH>
          <wp:positionV relativeFrom="paragraph">
            <wp:posOffset>-168275</wp:posOffset>
          </wp:positionV>
          <wp:extent cx="937260" cy="1137285"/>
          <wp:effectExtent l="19050" t="0" r="0" b="0"/>
          <wp:wrapTight wrapText="bothSides">
            <wp:wrapPolygon edited="0">
              <wp:start x="-439" y="0"/>
              <wp:lineTo x="-439" y="21347"/>
              <wp:lineTo x="21512" y="21347"/>
              <wp:lineTo x="21512" y="0"/>
              <wp:lineTo x="-439" y="0"/>
            </wp:wrapPolygon>
          </wp:wrapTight>
          <wp:docPr id="3" name="Billede 3" descr="Byvaab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yvaabe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137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bCs/>
        <w:color w:val="C00000"/>
        <w:sz w:val="44"/>
        <w:szCs w:val="44"/>
      </w:rPr>
      <w:t xml:space="preserve">        Ishøj Kommune</w:t>
    </w:r>
  </w:p>
  <w:p w:rsidR="004518B4" w:rsidRDefault="0023207E">
    <w:pPr>
      <w:pStyle w:val="Overskrift1"/>
      <w:rPr>
        <w:rFonts w:ascii="Arial Narrow" w:hAnsi="Arial Narrow"/>
        <w:b/>
        <w:bCs/>
        <w:color w:val="C00000"/>
        <w:sz w:val="44"/>
        <w:szCs w:val="44"/>
      </w:rPr>
    </w:pPr>
    <w:r w:rsidRPr="00295985">
      <w:rPr>
        <w:rFonts w:ascii="Arial Narrow" w:hAnsi="Arial Narrow"/>
        <w:b/>
        <w:bCs/>
        <w:color w:val="C00000"/>
        <w:sz w:val="44"/>
        <w:szCs w:val="44"/>
      </w:rPr>
      <w:t xml:space="preserve">Fritvalgsordning </w:t>
    </w:r>
  </w:p>
  <w:p w:rsidR="0023207E" w:rsidRPr="00295985" w:rsidRDefault="0023207E">
    <w:pPr>
      <w:pStyle w:val="Overskrift1"/>
      <w:rPr>
        <w:rFonts w:ascii="Arial Narrow" w:hAnsi="Arial Narrow"/>
        <w:b/>
        <w:bCs/>
        <w:color w:val="C00000"/>
        <w:sz w:val="44"/>
        <w:szCs w:val="44"/>
      </w:rPr>
    </w:pPr>
    <w:r w:rsidRPr="00295985">
      <w:rPr>
        <w:rFonts w:ascii="Arial Narrow" w:hAnsi="Arial Narrow"/>
        <w:b/>
        <w:bCs/>
        <w:color w:val="C00000"/>
        <w:sz w:val="44"/>
        <w:szCs w:val="44"/>
      </w:rPr>
      <w:t xml:space="preserve">– </w:t>
    </w:r>
    <w:r w:rsidR="004518B4">
      <w:rPr>
        <w:rFonts w:ascii="Arial Narrow" w:hAnsi="Arial Narrow"/>
        <w:b/>
        <w:bCs/>
        <w:color w:val="C00000"/>
        <w:sz w:val="44"/>
        <w:szCs w:val="44"/>
      </w:rPr>
      <w:t>F</w:t>
    </w:r>
    <w:r>
      <w:rPr>
        <w:rFonts w:ascii="Arial Narrow" w:hAnsi="Arial Narrow"/>
        <w:b/>
        <w:bCs/>
        <w:color w:val="C00000"/>
        <w:sz w:val="44"/>
        <w:szCs w:val="44"/>
      </w:rPr>
      <w:t xml:space="preserve">or </w:t>
    </w:r>
    <w:r w:rsidRPr="005C4A1A">
      <w:rPr>
        <w:rFonts w:ascii="Arial Narrow" w:hAnsi="Arial Narrow"/>
        <w:b/>
        <w:bCs/>
        <w:color w:val="C00000"/>
        <w:sz w:val="44"/>
        <w:szCs w:val="44"/>
      </w:rPr>
      <w:t>pædagogmedhjælpere og pædagogiske assistenter</w:t>
    </w:r>
  </w:p>
  <w:p w:rsidR="0023207E" w:rsidRPr="002F6626" w:rsidRDefault="0023207E">
    <w:pPr>
      <w:tabs>
        <w:tab w:val="left" w:pos="11855"/>
      </w:tabs>
      <w:rPr>
        <w:rFonts w:ascii="Arial Narrow" w:hAnsi="Arial Narrow" w:cs="Tahoma"/>
        <w:sz w:val="22"/>
        <w:szCs w:val="22"/>
      </w:rPr>
    </w:pPr>
  </w:p>
  <w:p w:rsidR="0023207E" w:rsidRPr="00FC107D" w:rsidRDefault="0023207E">
    <w:pPr>
      <w:jc w:val="both"/>
      <w:rPr>
        <w:rFonts w:ascii="Arial Narrow" w:hAnsi="Arial Narrow" w:cs="Tahoma"/>
        <w:sz w:val="26"/>
        <w:szCs w:val="26"/>
      </w:rPr>
    </w:pPr>
    <w:r w:rsidRPr="00FC107D">
      <w:rPr>
        <w:rFonts w:ascii="Arial Narrow" w:hAnsi="Arial Narrow" w:cs="Tahoma"/>
        <w:sz w:val="26"/>
        <w:szCs w:val="26"/>
      </w:rPr>
      <w:t xml:space="preserve">I forbindelse med overenskomstfornyelsen i 2015, er der indført en ny fritvalgsordning for ansatte under </w:t>
    </w:r>
  </w:p>
  <w:p w:rsidR="0023207E" w:rsidRPr="00FC107D" w:rsidRDefault="0023207E">
    <w:pPr>
      <w:jc w:val="both"/>
      <w:rPr>
        <w:rFonts w:ascii="Arial Narrow" w:hAnsi="Arial Narrow" w:cs="Tahoma"/>
        <w:sz w:val="26"/>
        <w:szCs w:val="26"/>
      </w:rPr>
    </w:pPr>
    <w:r w:rsidRPr="00FC107D">
      <w:rPr>
        <w:rFonts w:ascii="Arial Narrow" w:hAnsi="Arial Narrow" w:cs="Tahoma"/>
        <w:sz w:val="26"/>
        <w:szCs w:val="26"/>
      </w:rPr>
      <w:t>”Overenskomst for pædagogmedhjælpere og pædagogiske assistenter”, som ikke er omfattet af den eksisterende</w:t>
    </w:r>
  </w:p>
  <w:p w:rsidR="0023207E" w:rsidRPr="00FC107D" w:rsidRDefault="0023207E">
    <w:pPr>
      <w:jc w:val="both"/>
      <w:rPr>
        <w:rFonts w:ascii="Arial Narrow" w:hAnsi="Arial Narrow" w:cs="Tahoma"/>
        <w:sz w:val="26"/>
        <w:szCs w:val="26"/>
      </w:rPr>
    </w:pPr>
    <w:r w:rsidRPr="00FC107D">
      <w:rPr>
        <w:rFonts w:ascii="Arial Narrow" w:hAnsi="Arial Narrow" w:cs="Tahoma"/>
        <w:sz w:val="26"/>
        <w:szCs w:val="26"/>
      </w:rPr>
      <w:t xml:space="preserve">Ordning om senior </w:t>
    </w:r>
    <w:proofErr w:type="spellStart"/>
    <w:r w:rsidRPr="00FC107D">
      <w:rPr>
        <w:rFonts w:ascii="Arial Narrow" w:hAnsi="Arial Narrow" w:cs="Tahoma"/>
        <w:sz w:val="26"/>
        <w:szCs w:val="26"/>
      </w:rPr>
      <w:t>fritvalg</w:t>
    </w:r>
    <w:proofErr w:type="spellEnd"/>
    <w:r w:rsidRPr="00FC107D">
      <w:rPr>
        <w:rFonts w:ascii="Arial Narrow" w:hAnsi="Arial Narrow" w:cs="Tahoma"/>
        <w:sz w:val="26"/>
        <w:szCs w:val="26"/>
      </w:rPr>
      <w:t>.</w:t>
    </w:r>
  </w:p>
  <w:p w:rsidR="0023207E" w:rsidRPr="00E94F1F" w:rsidRDefault="0023207E" w:rsidP="004D1153">
    <w:pPr>
      <w:pStyle w:val="Sidefod"/>
      <w:rPr>
        <w:rFonts w:ascii="Arial Narrow" w:hAnsi="Arial Narrow" w:cs="Tahoma"/>
        <w:b/>
        <w:bCs/>
        <w:sz w:val="26"/>
        <w:szCs w:val="26"/>
      </w:rPr>
    </w:pPr>
    <w:r>
      <w:rPr>
        <w:rFonts w:ascii="Arial Narrow" w:hAnsi="Arial Narrow" w:cs="Tahoma"/>
        <w:b/>
        <w:bCs/>
        <w:sz w:val="26"/>
        <w:szCs w:val="26"/>
      </w:rPr>
      <w:t xml:space="preserve">Er du under 55 år har du </w:t>
    </w:r>
    <w:proofErr w:type="spellStart"/>
    <w:r>
      <w:rPr>
        <w:rFonts w:ascii="Arial Narrow" w:hAnsi="Arial Narrow" w:cs="Tahoma"/>
        <w:b/>
        <w:bCs/>
        <w:sz w:val="26"/>
        <w:szCs w:val="26"/>
      </w:rPr>
      <w:t>fritvalg</w:t>
    </w:r>
    <w:proofErr w:type="spellEnd"/>
    <w:r>
      <w:rPr>
        <w:rFonts w:ascii="Arial Narrow" w:hAnsi="Arial Narrow" w:cs="Tahoma"/>
        <w:b/>
        <w:bCs/>
        <w:sz w:val="26"/>
        <w:szCs w:val="26"/>
      </w:rPr>
      <w:t xml:space="preserve"> mellem:</w:t>
    </w:r>
  </w:p>
  <w:p w:rsidR="0023207E" w:rsidRDefault="0023207E" w:rsidP="0023207E">
    <w:pPr>
      <w:pStyle w:val="Sidefod"/>
      <w:numPr>
        <w:ilvl w:val="0"/>
        <w:numId w:val="1"/>
      </w:numPr>
      <w:rPr>
        <w:rFonts w:ascii="Arial Narrow" w:hAnsi="Arial Narrow" w:cs="Tahoma"/>
        <w:b/>
        <w:bCs/>
        <w:sz w:val="26"/>
        <w:szCs w:val="26"/>
      </w:rPr>
    </w:pPr>
    <w:r w:rsidRPr="005C4A1A">
      <w:rPr>
        <w:rFonts w:ascii="Arial Narrow" w:hAnsi="Arial Narrow" w:cs="Tahoma"/>
        <w:b/>
        <w:bCs/>
        <w:sz w:val="26"/>
        <w:szCs w:val="26"/>
        <w:u w:val="single"/>
      </w:rPr>
      <w:t xml:space="preserve">Udbetalt som </w:t>
    </w:r>
    <w:proofErr w:type="gramStart"/>
    <w:r w:rsidRPr="005C4A1A">
      <w:rPr>
        <w:rFonts w:ascii="Arial Narrow" w:hAnsi="Arial Narrow" w:cs="Tahoma"/>
        <w:b/>
        <w:bCs/>
        <w:sz w:val="26"/>
        <w:szCs w:val="26"/>
        <w:u w:val="single"/>
      </w:rPr>
      <w:t>løntillæg</w:t>
    </w:r>
    <w:r>
      <w:rPr>
        <w:rFonts w:ascii="Arial Narrow" w:hAnsi="Arial Narrow" w:cs="Tahoma"/>
        <w:b/>
        <w:bCs/>
        <w:sz w:val="26"/>
        <w:szCs w:val="26"/>
        <w:u w:val="single"/>
      </w:rPr>
      <w:t xml:space="preserve"> </w:t>
    </w:r>
    <w:r>
      <w:rPr>
        <w:rFonts w:ascii="Arial Narrow" w:hAnsi="Arial Narrow" w:cs="Tahoma"/>
        <w:b/>
        <w:bCs/>
        <w:sz w:val="26"/>
        <w:szCs w:val="26"/>
      </w:rPr>
      <w:t>,</w:t>
    </w:r>
    <w:proofErr w:type="gramEnd"/>
    <w:r>
      <w:rPr>
        <w:rFonts w:ascii="Arial Narrow" w:hAnsi="Arial Narrow" w:cs="Tahoma"/>
        <w:b/>
        <w:bCs/>
        <w:sz w:val="26"/>
        <w:szCs w:val="26"/>
      </w:rPr>
      <w:t xml:space="preserve"> eller  </w:t>
    </w:r>
    <w:r w:rsidRPr="005C4A1A">
      <w:rPr>
        <w:rFonts w:ascii="Arial Narrow" w:hAnsi="Arial Narrow" w:cs="Tahoma"/>
        <w:b/>
        <w:bCs/>
        <w:sz w:val="26"/>
        <w:szCs w:val="26"/>
        <w:u w:val="single"/>
      </w:rPr>
      <w:t>B) Udbetalt som forhøjelse af din pensionsindbetaling</w:t>
    </w:r>
    <w:r>
      <w:rPr>
        <w:rFonts w:ascii="Arial Narrow" w:hAnsi="Arial Narrow" w:cs="Tahoma"/>
        <w:b/>
        <w:bCs/>
        <w:sz w:val="26"/>
        <w:szCs w:val="26"/>
      </w:rPr>
      <w:t>.</w:t>
    </w:r>
  </w:p>
  <w:p w:rsidR="0023207E" w:rsidRDefault="0023207E" w:rsidP="0023207E">
    <w:pPr>
      <w:pStyle w:val="Sidefod"/>
      <w:rPr>
        <w:rFonts w:ascii="Arial Narrow" w:hAnsi="Arial Narrow" w:cs="Tahoma"/>
        <w:b/>
        <w:bCs/>
        <w:sz w:val="26"/>
        <w:szCs w:val="26"/>
        <w:u w:val="single"/>
      </w:rPr>
    </w:pPr>
    <w:r>
      <w:rPr>
        <w:rFonts w:ascii="Arial Narrow" w:hAnsi="Arial Narrow" w:cs="Tahoma"/>
        <w:b/>
        <w:bCs/>
        <w:sz w:val="26"/>
        <w:szCs w:val="26"/>
        <w:u w:val="single"/>
      </w:rPr>
      <w:t xml:space="preserve">I det kalenderår du fylder 55 år og frem, har du </w:t>
    </w:r>
    <w:proofErr w:type="spellStart"/>
    <w:r>
      <w:rPr>
        <w:rFonts w:ascii="Arial Narrow" w:hAnsi="Arial Narrow" w:cs="Tahoma"/>
        <w:b/>
        <w:bCs/>
        <w:sz w:val="26"/>
        <w:szCs w:val="26"/>
        <w:u w:val="single"/>
      </w:rPr>
      <w:t>fritvalg</w:t>
    </w:r>
    <w:proofErr w:type="spellEnd"/>
    <w:r>
      <w:rPr>
        <w:rFonts w:ascii="Arial Narrow" w:hAnsi="Arial Narrow" w:cs="Tahoma"/>
        <w:b/>
        <w:bCs/>
        <w:sz w:val="26"/>
        <w:szCs w:val="26"/>
        <w:u w:val="single"/>
      </w:rPr>
      <w:t xml:space="preserve"> </w:t>
    </w:r>
    <w:proofErr w:type="gramStart"/>
    <w:r>
      <w:rPr>
        <w:rFonts w:ascii="Arial Narrow" w:hAnsi="Arial Narrow" w:cs="Tahoma"/>
        <w:b/>
        <w:bCs/>
        <w:sz w:val="26"/>
        <w:szCs w:val="26"/>
        <w:u w:val="single"/>
      </w:rPr>
      <w:t>mellem :</w:t>
    </w:r>
    <w:proofErr w:type="gramEnd"/>
  </w:p>
  <w:p w:rsidR="0023207E" w:rsidRDefault="0038012A" w:rsidP="0038012A">
    <w:pPr>
      <w:pStyle w:val="Sidefod"/>
      <w:ind w:left="426"/>
      <w:rPr>
        <w:rFonts w:ascii="Arial Narrow" w:hAnsi="Arial Narrow" w:cs="Tahoma"/>
        <w:b/>
        <w:bCs/>
        <w:sz w:val="26"/>
        <w:szCs w:val="26"/>
      </w:rPr>
    </w:pPr>
    <w:proofErr w:type="gramStart"/>
    <w:r>
      <w:rPr>
        <w:rFonts w:ascii="Arial Narrow" w:hAnsi="Arial Narrow" w:cs="Tahoma"/>
        <w:b/>
        <w:bCs/>
        <w:sz w:val="26"/>
        <w:szCs w:val="26"/>
      </w:rPr>
      <w:t>C)  5</w:t>
    </w:r>
    <w:proofErr w:type="gramEnd"/>
    <w:r>
      <w:rPr>
        <w:rFonts w:ascii="Arial Narrow" w:hAnsi="Arial Narrow" w:cs="Tahoma"/>
        <w:b/>
        <w:bCs/>
        <w:sz w:val="26"/>
        <w:szCs w:val="26"/>
      </w:rPr>
      <w:t xml:space="preserve"> </w:t>
    </w:r>
    <w:proofErr w:type="spellStart"/>
    <w:r>
      <w:rPr>
        <w:rFonts w:ascii="Arial Narrow" w:hAnsi="Arial Narrow" w:cs="Tahoma"/>
        <w:b/>
        <w:bCs/>
        <w:sz w:val="26"/>
        <w:szCs w:val="26"/>
      </w:rPr>
      <w:t>fritvalgs</w:t>
    </w:r>
    <w:proofErr w:type="spellEnd"/>
    <w:r>
      <w:rPr>
        <w:rFonts w:ascii="Arial Narrow" w:hAnsi="Arial Narrow" w:cs="Tahoma"/>
        <w:b/>
        <w:bCs/>
        <w:sz w:val="26"/>
        <w:szCs w:val="26"/>
      </w:rPr>
      <w:t xml:space="preserve"> fridage</w:t>
    </w:r>
    <w:r w:rsidR="0023207E">
      <w:rPr>
        <w:rFonts w:ascii="Arial Narrow" w:hAnsi="Arial Narrow" w:cs="Tahoma"/>
        <w:b/>
        <w:bCs/>
        <w:sz w:val="26"/>
        <w:szCs w:val="26"/>
      </w:rPr>
      <w:t xml:space="preserve">, eller  </w:t>
    </w:r>
    <w:r w:rsidR="0023207E" w:rsidRPr="005C4A1A">
      <w:rPr>
        <w:rFonts w:ascii="Arial Narrow" w:hAnsi="Arial Narrow" w:cs="Tahoma"/>
        <w:b/>
        <w:bCs/>
        <w:sz w:val="26"/>
        <w:szCs w:val="26"/>
        <w:u w:val="single"/>
      </w:rPr>
      <w:t>B) Udbetalt som forhøjelse af din pensionsindbetaling</w:t>
    </w:r>
    <w:r w:rsidR="0023207E">
      <w:rPr>
        <w:rFonts w:ascii="Arial Narrow" w:hAnsi="Arial Narrow" w:cs="Tahoma"/>
        <w:b/>
        <w:bCs/>
        <w:sz w:val="26"/>
        <w:szCs w:val="26"/>
      </w:rPr>
      <w:t>.</w:t>
    </w:r>
  </w:p>
  <w:p w:rsidR="0038012A" w:rsidRDefault="0038012A" w:rsidP="0038012A">
    <w:pPr>
      <w:pStyle w:val="Sidefod"/>
      <w:ind w:left="720"/>
      <w:rPr>
        <w:rFonts w:ascii="Arial Narrow" w:hAnsi="Arial Narrow" w:cs="Tahoma"/>
        <w:b/>
        <w:bCs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54F9"/>
    <w:multiLevelType w:val="hybridMultilevel"/>
    <w:tmpl w:val="44F26412"/>
    <w:lvl w:ilvl="0" w:tplc="4C244FD6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072F"/>
    <w:multiLevelType w:val="hybridMultilevel"/>
    <w:tmpl w:val="44F26412"/>
    <w:lvl w:ilvl="0" w:tplc="4C244FD6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E255D"/>
    <w:multiLevelType w:val="hybridMultilevel"/>
    <w:tmpl w:val="F46A47BE"/>
    <w:lvl w:ilvl="0" w:tplc="2B8C16E6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7A38"/>
    <w:rsid w:val="00005A70"/>
    <w:rsid w:val="00022885"/>
    <w:rsid w:val="00055A3C"/>
    <w:rsid w:val="0007083F"/>
    <w:rsid w:val="00160DA6"/>
    <w:rsid w:val="001A10F9"/>
    <w:rsid w:val="001A4EB3"/>
    <w:rsid w:val="001B773D"/>
    <w:rsid w:val="001F538C"/>
    <w:rsid w:val="0023207E"/>
    <w:rsid w:val="00244866"/>
    <w:rsid w:val="00295985"/>
    <w:rsid w:val="002F6626"/>
    <w:rsid w:val="00361837"/>
    <w:rsid w:val="0038012A"/>
    <w:rsid w:val="003A6CD4"/>
    <w:rsid w:val="003C282A"/>
    <w:rsid w:val="003D44D8"/>
    <w:rsid w:val="003F1DB1"/>
    <w:rsid w:val="003F3F1E"/>
    <w:rsid w:val="00400A30"/>
    <w:rsid w:val="004108F1"/>
    <w:rsid w:val="004248EF"/>
    <w:rsid w:val="004518B4"/>
    <w:rsid w:val="00456DFD"/>
    <w:rsid w:val="004740A6"/>
    <w:rsid w:val="00482FBB"/>
    <w:rsid w:val="004B3CE5"/>
    <w:rsid w:val="004B4228"/>
    <w:rsid w:val="004C14A5"/>
    <w:rsid w:val="004C2251"/>
    <w:rsid w:val="004C5FBB"/>
    <w:rsid w:val="004D1153"/>
    <w:rsid w:val="00572491"/>
    <w:rsid w:val="00581654"/>
    <w:rsid w:val="00583328"/>
    <w:rsid w:val="00595CC1"/>
    <w:rsid w:val="005A1315"/>
    <w:rsid w:val="005C4A1A"/>
    <w:rsid w:val="005F6C6E"/>
    <w:rsid w:val="00601836"/>
    <w:rsid w:val="00602436"/>
    <w:rsid w:val="006060D7"/>
    <w:rsid w:val="006B16C7"/>
    <w:rsid w:val="006E031F"/>
    <w:rsid w:val="00702107"/>
    <w:rsid w:val="00716077"/>
    <w:rsid w:val="00725B25"/>
    <w:rsid w:val="00743788"/>
    <w:rsid w:val="00776491"/>
    <w:rsid w:val="00776BC1"/>
    <w:rsid w:val="0077748D"/>
    <w:rsid w:val="0078389B"/>
    <w:rsid w:val="007F437E"/>
    <w:rsid w:val="0082058C"/>
    <w:rsid w:val="00826112"/>
    <w:rsid w:val="0083222D"/>
    <w:rsid w:val="00865D10"/>
    <w:rsid w:val="0088590B"/>
    <w:rsid w:val="008A6059"/>
    <w:rsid w:val="008F02A3"/>
    <w:rsid w:val="008F48CF"/>
    <w:rsid w:val="00900AB1"/>
    <w:rsid w:val="00946FF2"/>
    <w:rsid w:val="00965E52"/>
    <w:rsid w:val="00974CAD"/>
    <w:rsid w:val="00977A38"/>
    <w:rsid w:val="009A291D"/>
    <w:rsid w:val="009B4F52"/>
    <w:rsid w:val="009D71EE"/>
    <w:rsid w:val="00A1040D"/>
    <w:rsid w:val="00A55672"/>
    <w:rsid w:val="00A65681"/>
    <w:rsid w:val="00AB2CE6"/>
    <w:rsid w:val="00AB4FF9"/>
    <w:rsid w:val="00AC09BA"/>
    <w:rsid w:val="00B15FAF"/>
    <w:rsid w:val="00BA2551"/>
    <w:rsid w:val="00BC4028"/>
    <w:rsid w:val="00BF10F0"/>
    <w:rsid w:val="00C3217F"/>
    <w:rsid w:val="00C4259C"/>
    <w:rsid w:val="00C736D5"/>
    <w:rsid w:val="00CC091F"/>
    <w:rsid w:val="00CC5C24"/>
    <w:rsid w:val="00CD419F"/>
    <w:rsid w:val="00D432B8"/>
    <w:rsid w:val="00D74B38"/>
    <w:rsid w:val="00DA0240"/>
    <w:rsid w:val="00DF407F"/>
    <w:rsid w:val="00E03E8F"/>
    <w:rsid w:val="00E07215"/>
    <w:rsid w:val="00E2432D"/>
    <w:rsid w:val="00E44BF9"/>
    <w:rsid w:val="00E743B8"/>
    <w:rsid w:val="00E94F1F"/>
    <w:rsid w:val="00EE4C97"/>
    <w:rsid w:val="00EF653C"/>
    <w:rsid w:val="00EF6DA2"/>
    <w:rsid w:val="00F340E1"/>
    <w:rsid w:val="00F36068"/>
    <w:rsid w:val="00F5659B"/>
    <w:rsid w:val="00F60A76"/>
    <w:rsid w:val="00FB5858"/>
    <w:rsid w:val="00FC0A64"/>
    <w:rsid w:val="00FC107D"/>
    <w:rsid w:val="00FE058F"/>
    <w:rsid w:val="00FF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1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A1315"/>
    <w:pPr>
      <w:keepNext/>
      <w:outlineLvl w:val="0"/>
    </w:pPr>
    <w:rPr>
      <w:rFonts w:ascii="Tahoma" w:hAnsi="Tahoma" w:cs="Tahoma"/>
      <w:sz w:val="52"/>
    </w:rPr>
  </w:style>
  <w:style w:type="paragraph" w:styleId="Overskrift2">
    <w:name w:val="heading 2"/>
    <w:basedOn w:val="Normal"/>
    <w:next w:val="Normal"/>
    <w:qFormat/>
    <w:rsid w:val="005A1315"/>
    <w:pPr>
      <w:keepNext/>
      <w:outlineLvl w:val="1"/>
    </w:pPr>
    <w:rPr>
      <w:rFonts w:ascii="Tahoma" w:hAnsi="Tahoma" w:cs="Tahoma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5A131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5A1315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8859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00@ishoj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B033-5779-4597-ABDE-2D42BA00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Fritvalg – Seniordage</vt:lpstr>
    </vt:vector>
  </TitlesOfParts>
  <Company>Ishøj Kommune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Fritvalg – Seniordage</dc:title>
  <dc:creator>jkn</dc:creator>
  <cp:lastModifiedBy>uak</cp:lastModifiedBy>
  <cp:revision>2</cp:revision>
  <cp:lastPrinted>2009-10-26T09:39:00Z</cp:lastPrinted>
  <dcterms:created xsi:type="dcterms:W3CDTF">2016-01-14T15:01:00Z</dcterms:created>
  <dcterms:modified xsi:type="dcterms:W3CDTF">2018-11-29T13:44:00Z</dcterms:modified>
</cp:coreProperties>
</file>